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0B" w:rsidRPr="009E2FBC" w:rsidRDefault="009E2FBC">
      <w:pPr>
        <w:rPr>
          <w:rFonts w:ascii="Times New Roman" w:hAnsi="Times New Roman" w:cs="Times New Roman"/>
          <w:b/>
          <w:sz w:val="28"/>
          <w:szCs w:val="28"/>
        </w:rPr>
      </w:pPr>
      <w:r w:rsidRPr="009E2FBC">
        <w:rPr>
          <w:rFonts w:ascii="Times New Roman" w:hAnsi="Times New Roman" w:cs="Times New Roman"/>
          <w:b/>
          <w:sz w:val="28"/>
          <w:szCs w:val="28"/>
        </w:rPr>
        <w:t>Выступление на научно-практической конференции «Инновационные  образовательные практики ОУ – участников  ВТК «Воспитание и социализация»   (г</w:t>
      </w:r>
      <w:proofErr w:type="gramStart"/>
      <w:r w:rsidRPr="009E2FBC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9E2FBC">
        <w:rPr>
          <w:rFonts w:ascii="Times New Roman" w:hAnsi="Times New Roman" w:cs="Times New Roman"/>
          <w:b/>
          <w:sz w:val="28"/>
          <w:szCs w:val="28"/>
        </w:rPr>
        <w:t>ермь,   27 ноября 2014 года )</w:t>
      </w:r>
    </w:p>
    <w:p w:rsidR="009E2FBC" w:rsidRPr="009E2FBC" w:rsidRDefault="009E2FBC">
      <w:pPr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 xml:space="preserve">Добрый день! Здравствуйте! Я представляю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Бардымскую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гимназию. Хочу представить вашему вниманию результаты апробации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курса «Здравствуйте, это я!»</w:t>
      </w:r>
    </w:p>
    <w:p w:rsidR="009E2FBC" w:rsidRPr="009E2FBC" w:rsidRDefault="009E2FBC">
      <w:pPr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2FBC">
        <w:rPr>
          <w:rFonts w:ascii="Times New Roman" w:hAnsi="Times New Roman" w:cs="Times New Roman"/>
          <w:sz w:val="28"/>
          <w:szCs w:val="28"/>
        </w:rPr>
        <w:t xml:space="preserve">В нашей школе  на протяжении  нескольких  лет реализуется международный проект по обмену школьниками между Россией и Германией. В ходе проекта необходимо было  представить себя перед зарубежными сверстниками.  </w:t>
      </w:r>
      <w:r w:rsidRPr="009E2FBC">
        <w:rPr>
          <w:rFonts w:ascii="Times New Roman" w:hAnsi="Times New Roman" w:cs="Times New Roman"/>
          <w:sz w:val="28"/>
          <w:szCs w:val="28"/>
          <w:u w:val="single"/>
        </w:rPr>
        <w:t>Проблема заключалась</w:t>
      </w:r>
      <w:r w:rsidRPr="009E2FBC">
        <w:rPr>
          <w:rFonts w:ascii="Times New Roman" w:hAnsi="Times New Roman" w:cs="Times New Roman"/>
          <w:sz w:val="28"/>
          <w:szCs w:val="28"/>
        </w:rPr>
        <w:t xml:space="preserve"> в том, что наши школьники менее открыты, чем немецкие школьники,  более замкнутые, не всегда готовы вступить в общение, с трудом презентуют себя. 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Метакурс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2FBC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9E2FBC">
        <w:rPr>
          <w:rFonts w:ascii="Times New Roman" w:hAnsi="Times New Roman" w:cs="Times New Roman"/>
          <w:sz w:val="28"/>
          <w:szCs w:val="28"/>
        </w:rPr>
        <w:t xml:space="preserve"> решить эти проблемы. Так как реализация проекта  по обмену школьниками  - это одна из  возможностей   для развития коммуникативных умений - навыка 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>.</w:t>
      </w:r>
    </w:p>
    <w:p w:rsidR="009E2FBC" w:rsidRPr="009E2FBC" w:rsidRDefault="009E2FBC">
      <w:pPr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>Участвуя в международном проекте, ребятам надо за достаточно короткое время подружиться,  наладить отношения, проживать в принимающих семьях. Они поставлены в ситуацию необходимого общения и совместного решения  вопросов, возникающих в ходе реализации проекта. Что мы  понимаем под словом «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»  в программе по обмену школьниками? Цель  любой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– показать себя, продемонстрировать свои знания, умения, характер, разносторонность личности, презентовать себя как личность. Но в нашем случае нужно через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самопрезентацию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>, через представление себя представить свою культуру, свое село, традиции.</w:t>
      </w:r>
    </w:p>
    <w:p w:rsidR="009E2FBC" w:rsidRPr="009E2FBC" w:rsidRDefault="009E2FBC">
      <w:pPr>
        <w:rPr>
          <w:rFonts w:ascii="Times New Roman" w:hAnsi="Times New Roman" w:cs="Times New Roman"/>
          <w:b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 xml:space="preserve">Для подготовки детей к успешному, презентабельному общению с зарубежными сверстниками нами разработан и апробирован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курс с поликультурным содержанием образования </w:t>
      </w:r>
      <w:r w:rsidRPr="009E2FBC">
        <w:rPr>
          <w:rFonts w:ascii="Times New Roman" w:hAnsi="Times New Roman" w:cs="Times New Roman"/>
          <w:b/>
          <w:sz w:val="28"/>
          <w:szCs w:val="28"/>
        </w:rPr>
        <w:t>«Здравствуй, это я</w:t>
      </w:r>
      <w:proofErr w:type="gramStart"/>
      <w:r w:rsidRPr="009E2FBC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9E2FBC">
        <w:rPr>
          <w:rFonts w:ascii="Times New Roman" w:hAnsi="Times New Roman" w:cs="Times New Roman"/>
          <w:b/>
          <w:sz w:val="28"/>
          <w:szCs w:val="28"/>
        </w:rPr>
        <w:t>»</w:t>
      </w:r>
    </w:p>
    <w:p w:rsidR="009E2FBC" w:rsidRPr="009E2FBC" w:rsidRDefault="009E2FBC">
      <w:pPr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 xml:space="preserve">Таким образом, МК  </w:t>
      </w:r>
      <w:proofErr w:type="gramStart"/>
      <w:r w:rsidRPr="009E2FBC">
        <w:rPr>
          <w:rFonts w:ascii="Times New Roman" w:hAnsi="Times New Roman" w:cs="Times New Roman"/>
          <w:sz w:val="28"/>
          <w:szCs w:val="28"/>
        </w:rPr>
        <w:t xml:space="preserve">задуман  для достижения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результата который сформулирован</w:t>
      </w:r>
      <w:proofErr w:type="gramEnd"/>
      <w:r w:rsidRPr="009E2FBC">
        <w:rPr>
          <w:rFonts w:ascii="Times New Roman" w:hAnsi="Times New Roman" w:cs="Times New Roman"/>
          <w:sz w:val="28"/>
          <w:szCs w:val="28"/>
        </w:rPr>
        <w:t xml:space="preserve"> как  </w:t>
      </w:r>
      <w:r w:rsidRPr="009E2FBC">
        <w:rPr>
          <w:rFonts w:ascii="Times New Roman" w:hAnsi="Times New Roman" w:cs="Times New Roman"/>
          <w:b/>
          <w:i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мыслей, потребностей</w:t>
      </w:r>
      <w:r w:rsidRPr="009E2FBC">
        <w:rPr>
          <w:rFonts w:ascii="Times New Roman" w:hAnsi="Times New Roman" w:cs="Times New Roman"/>
          <w:sz w:val="28"/>
          <w:szCs w:val="28"/>
        </w:rPr>
        <w:t xml:space="preserve">. Надо сказать, что наша школа как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апробационная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площадка, работает по теме  «Публичное выступление как средство развития коммуникативных умений обучающихся в этнокультурном содержании»</w:t>
      </w:r>
      <w:proofErr w:type="gramStart"/>
      <w:r w:rsidRPr="009E2F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E2F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E2F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– это одна из форм достижения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результата</w:t>
      </w:r>
    </w:p>
    <w:p w:rsidR="009E2FBC" w:rsidRPr="009E2FBC" w:rsidRDefault="009E2FBC">
      <w:pPr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lastRenderedPageBreak/>
        <w:t xml:space="preserve">Было разработано учебно-тематическое планирование,   план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метакурса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на 14 часов, занятия, призванные подготовить учащихся к созданию </w:t>
      </w:r>
      <w:proofErr w:type="gramStart"/>
      <w:r w:rsidRPr="009E2FBC">
        <w:rPr>
          <w:rFonts w:ascii="Times New Roman" w:hAnsi="Times New Roman" w:cs="Times New Roman"/>
          <w:sz w:val="28"/>
          <w:szCs w:val="28"/>
        </w:rPr>
        <w:t>содержательной</w:t>
      </w:r>
      <w:proofErr w:type="gramEnd"/>
      <w:r w:rsidRPr="009E2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самопрезентаци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.  </w:t>
      </w:r>
      <w:r w:rsidRPr="009E2FBC">
        <w:rPr>
          <w:rFonts w:ascii="Times New Roman" w:hAnsi="Times New Roman" w:cs="Times New Roman"/>
          <w:i/>
          <w:sz w:val="28"/>
          <w:szCs w:val="28"/>
        </w:rPr>
        <w:t xml:space="preserve">В содержание занятий мы включили такие вопросы: что такое </w:t>
      </w:r>
      <w:proofErr w:type="spellStart"/>
      <w:r w:rsidRPr="009E2FBC">
        <w:rPr>
          <w:rFonts w:ascii="Times New Roman" w:hAnsi="Times New Roman" w:cs="Times New Roman"/>
          <w:i/>
          <w:sz w:val="28"/>
          <w:szCs w:val="28"/>
        </w:rPr>
        <w:t>самопрезентация</w:t>
      </w:r>
      <w:proofErr w:type="spellEnd"/>
      <w:r w:rsidRPr="009E2FBC">
        <w:rPr>
          <w:rFonts w:ascii="Times New Roman" w:hAnsi="Times New Roman" w:cs="Times New Roman"/>
          <w:i/>
          <w:sz w:val="28"/>
          <w:szCs w:val="28"/>
        </w:rPr>
        <w:t xml:space="preserve">,  для чего она нужна, какие бывают виды </w:t>
      </w:r>
      <w:proofErr w:type="spellStart"/>
      <w:r w:rsidRPr="009E2FBC">
        <w:rPr>
          <w:rFonts w:ascii="Times New Roman" w:hAnsi="Times New Roman" w:cs="Times New Roman"/>
          <w:i/>
          <w:sz w:val="28"/>
          <w:szCs w:val="28"/>
        </w:rPr>
        <w:t>самопрезентаций</w:t>
      </w:r>
      <w:proofErr w:type="spellEnd"/>
      <w:r w:rsidRPr="009E2FBC">
        <w:rPr>
          <w:rFonts w:ascii="Times New Roman" w:hAnsi="Times New Roman" w:cs="Times New Roman"/>
          <w:i/>
          <w:sz w:val="28"/>
          <w:szCs w:val="28"/>
        </w:rPr>
        <w:t>,  где и как они  применяются. Совместно   с ребятами были разработаны  критерии</w:t>
      </w:r>
      <w:r w:rsidRPr="009E2FBC">
        <w:rPr>
          <w:rFonts w:ascii="Times New Roman" w:hAnsi="Times New Roman" w:cs="Times New Roman"/>
          <w:sz w:val="28"/>
          <w:szCs w:val="28"/>
        </w:rPr>
        <w:t xml:space="preserve"> оценки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, максимальное количество баллов – 15.    В итоге, после обсуждений, исправлений и дополнений были подготовлены и представлены перед участниками проекта качественные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>, которые звучали  уверенно и  интересно.</w:t>
      </w:r>
    </w:p>
    <w:p w:rsidR="009E2FBC" w:rsidRPr="009E2FBC" w:rsidRDefault="009E2FBC" w:rsidP="009E2FBC">
      <w:pPr>
        <w:framePr w:hSpace="180" w:wrap="around" w:vAnchor="text" w:hAnchor="margin" w:xAlign="center" w:y="-53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 xml:space="preserve">Говоря о реализации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метакурса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и проекта в целом, не могу не отметить наличие определенных трудностей:</w:t>
      </w:r>
    </w:p>
    <w:p w:rsidR="009E2FBC" w:rsidRPr="009E2FBC" w:rsidRDefault="009E2FBC" w:rsidP="009E2FBC">
      <w:pPr>
        <w:framePr w:hSpace="180" w:wrap="around" w:vAnchor="text" w:hAnchor="margin" w:xAlign="center" w:y="-53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 xml:space="preserve">Во-первых, безусловно, умение держать себя и наладить контакт с аудиторией. Не получалось говорить уверенно, используя выразительные средства речи. Предложения были односложные. Ребята волновались. </w:t>
      </w:r>
    </w:p>
    <w:p w:rsidR="009E2FBC" w:rsidRPr="009E2FBC" w:rsidRDefault="009E2FBC" w:rsidP="009E2FBC">
      <w:pPr>
        <w:framePr w:hSpace="180" w:wrap="around" w:vAnchor="text" w:hAnchor="margin" w:xAlign="center" w:y="-53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>Во-вторых, была сложность при</w:t>
      </w:r>
      <w:r w:rsidRPr="009E2FBC">
        <w:rPr>
          <w:rFonts w:ascii="Times New Roman" w:hAnsi="Times New Roman" w:cs="Times New Roman"/>
          <w:i/>
          <w:sz w:val="28"/>
          <w:szCs w:val="28"/>
        </w:rPr>
        <w:t xml:space="preserve"> подготовке презентации на  иностранном  языке.  То есть первоначально обсуждалось все на русском языке, а затем уже переводили на английский и  частично </w:t>
      </w:r>
      <w:proofErr w:type="gramStart"/>
      <w:r w:rsidRPr="009E2FBC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9E2FBC">
        <w:rPr>
          <w:rFonts w:ascii="Times New Roman" w:hAnsi="Times New Roman" w:cs="Times New Roman"/>
          <w:i/>
          <w:sz w:val="28"/>
          <w:szCs w:val="28"/>
        </w:rPr>
        <w:t xml:space="preserve"> немецкий.  </w:t>
      </w:r>
    </w:p>
    <w:p w:rsidR="009E2FBC" w:rsidRPr="009E2FBC" w:rsidRDefault="009E2FBC" w:rsidP="009E2FBC">
      <w:pPr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 xml:space="preserve">Для преодоления этих трудностей были проведены упражнения, тренинги в рамках реализации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курса.</w:t>
      </w:r>
    </w:p>
    <w:p w:rsidR="009E2FBC" w:rsidRPr="009E2FBC" w:rsidRDefault="009E2FBC" w:rsidP="009E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 xml:space="preserve">Проведя апробацию этого курса, съездив  в Германию, мы можем говорить о положительных результатах, о том, что ребята готовы к общению, готовы обсуждать темы на иностранном языке. Навыки, отработанные на курсе, ребята с успехом применяют и  на уроках в школе, на  семинарах в Германии с немецкими ребятами,  где наши учащиеся достойно выражали свое мнение, высказывали свою точку зрения.  Учителя-предметники также  отмечают, что  ответы ребят на уроках стали более уверенными, логичными, содержательными.  </w:t>
      </w:r>
    </w:p>
    <w:p w:rsidR="009E2FBC" w:rsidRPr="009E2FBC" w:rsidRDefault="009E2FBC" w:rsidP="009E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 xml:space="preserve">Родители, чьи дети принимали   участие в проекте, увидели детей совсем с другой стороны. Не просто маленьких детишек, а социально более зрелых, самостоятельных, имеющих навыки открытого общения и выражения своих мыслей в незнакомом обществе,  с людьми другой культуры, другого менталитета. </w:t>
      </w:r>
    </w:p>
    <w:p w:rsidR="009E2FBC" w:rsidRPr="009E2FBC" w:rsidRDefault="009E2FBC" w:rsidP="009E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FBC" w:rsidRPr="009E2FBC" w:rsidRDefault="009E2FBC" w:rsidP="009E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 xml:space="preserve">В ходе проекта, </w:t>
      </w:r>
      <w:r w:rsidRPr="009E2FBC">
        <w:rPr>
          <w:rFonts w:ascii="Times New Roman" w:hAnsi="Times New Roman" w:cs="Times New Roman"/>
          <w:b/>
          <w:sz w:val="28"/>
          <w:szCs w:val="28"/>
        </w:rPr>
        <w:t>презентацию своего Я</w:t>
      </w:r>
      <w:r w:rsidRPr="009E2FBC">
        <w:rPr>
          <w:rFonts w:ascii="Times New Roman" w:hAnsi="Times New Roman" w:cs="Times New Roman"/>
          <w:sz w:val="28"/>
          <w:szCs w:val="28"/>
        </w:rPr>
        <w:t xml:space="preserve"> ребята реализовали  в разных, значимых для развития личности плоскостях: </w:t>
      </w:r>
    </w:p>
    <w:p w:rsidR="009E2FBC" w:rsidRPr="009E2FBC" w:rsidRDefault="009E2FBC" w:rsidP="009E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FB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E2FBC">
        <w:rPr>
          <w:rFonts w:ascii="Times New Roman" w:hAnsi="Times New Roman" w:cs="Times New Roman"/>
          <w:sz w:val="28"/>
          <w:szCs w:val="28"/>
        </w:rPr>
        <w:t xml:space="preserve">  как личность</w:t>
      </w:r>
    </w:p>
    <w:p w:rsidR="009E2FBC" w:rsidRPr="009E2FBC" w:rsidRDefault="009E2FBC" w:rsidP="009E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 xml:space="preserve">Я – как россиянин </w:t>
      </w:r>
    </w:p>
    <w:p w:rsidR="009E2FBC" w:rsidRPr="009E2FBC" w:rsidRDefault="009E2FBC" w:rsidP="009E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 xml:space="preserve">Я – как участник международного проекта </w:t>
      </w:r>
    </w:p>
    <w:p w:rsidR="009E2FBC" w:rsidRPr="009E2FBC" w:rsidRDefault="009E2FBC" w:rsidP="009E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 xml:space="preserve">участники проекта  презентовали себя и свою культуру еще до выезда в Германию:  при обмене электронными презентациями, рассказывая о себе, семье, хобби.  (Я - как личность)  </w:t>
      </w:r>
    </w:p>
    <w:p w:rsidR="009E2FBC" w:rsidRPr="009E2FBC" w:rsidRDefault="009E2FBC" w:rsidP="009E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lastRenderedPageBreak/>
        <w:t xml:space="preserve">За рубежом 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самопрезентация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проходила как</w:t>
      </w:r>
      <w:proofErr w:type="gramStart"/>
      <w:r w:rsidRPr="009E2F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2FBC">
        <w:rPr>
          <w:rFonts w:ascii="Times New Roman" w:hAnsi="Times New Roman" w:cs="Times New Roman"/>
          <w:sz w:val="28"/>
          <w:szCs w:val="28"/>
        </w:rPr>
        <w:t xml:space="preserve">своего рода, публичное выступление –  в форме   монологического  высказывания, как правило, на иностранном (немецком или английском) языке.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используются при  первом знакомстве, в принимающей семье,  в совместной работе на семинарах.  (Я как гражданин России, как представитель своего народа, как носитель культуры). </w:t>
      </w:r>
    </w:p>
    <w:p w:rsidR="009E2FBC" w:rsidRPr="009E2FBC" w:rsidRDefault="009E2FBC" w:rsidP="009E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FBC">
        <w:rPr>
          <w:rFonts w:ascii="Times New Roman" w:hAnsi="Times New Roman" w:cs="Times New Roman"/>
          <w:sz w:val="28"/>
          <w:szCs w:val="28"/>
        </w:rPr>
        <w:t>Приехав из Германии, мы организуем презентацию своего опыта, полученного в поездке,  мы привносим культуру другой страны обратно в гимназию, но уже в сравнении со своей, пропуская ее через призму своей культуры и личности.  Дети выступают не только  от своего имени,  но и</w:t>
      </w:r>
      <w:r w:rsidRPr="009E2FBC">
        <w:rPr>
          <w:rFonts w:ascii="Times New Roman" w:hAnsi="Times New Roman" w:cs="Times New Roman"/>
          <w:i/>
          <w:sz w:val="28"/>
          <w:szCs w:val="28"/>
        </w:rPr>
        <w:t xml:space="preserve"> как </w:t>
      </w:r>
      <w:r w:rsidRPr="009E2FBC">
        <w:rPr>
          <w:rFonts w:ascii="Times New Roman" w:hAnsi="Times New Roman" w:cs="Times New Roman"/>
          <w:sz w:val="28"/>
          <w:szCs w:val="28"/>
        </w:rPr>
        <w:t xml:space="preserve">участники международного проекта. </w:t>
      </w:r>
    </w:p>
    <w:p w:rsidR="009E2FBC" w:rsidRPr="009E2FBC" w:rsidRDefault="009E2FBC" w:rsidP="009E2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FBC" w:rsidRPr="009E2FBC" w:rsidRDefault="009E2FBC" w:rsidP="009E2FBC">
      <w:pPr>
        <w:rPr>
          <w:rFonts w:ascii="Times New Roman" w:hAnsi="Times New Roman" w:cs="Times New Roman"/>
          <w:b/>
          <w:sz w:val="28"/>
          <w:szCs w:val="28"/>
        </w:rPr>
      </w:pPr>
      <w:r w:rsidRPr="009E2F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E2FBC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proofErr w:type="spellStart"/>
      <w:r w:rsidRPr="009E2FBC">
        <w:rPr>
          <w:rFonts w:ascii="Times New Roman" w:hAnsi="Times New Roman" w:cs="Times New Roman"/>
          <w:sz w:val="28"/>
          <w:szCs w:val="28"/>
        </w:rPr>
        <w:t>метакурс</w:t>
      </w:r>
      <w:proofErr w:type="spellEnd"/>
      <w:r w:rsidRPr="009E2FBC">
        <w:rPr>
          <w:rFonts w:ascii="Times New Roman" w:hAnsi="Times New Roman" w:cs="Times New Roman"/>
          <w:sz w:val="28"/>
          <w:szCs w:val="28"/>
        </w:rPr>
        <w:t xml:space="preserve"> успешно апробирован. Сейчас я могу констатировать, то, что ребята приобрели </w:t>
      </w:r>
      <w:r w:rsidRPr="009E2FBC">
        <w:rPr>
          <w:rFonts w:ascii="Times New Roman" w:hAnsi="Times New Roman" w:cs="Times New Roman"/>
          <w:b/>
          <w:i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мыслей, потребностей. </w:t>
      </w:r>
      <w:r w:rsidRPr="009E2FBC">
        <w:rPr>
          <w:rFonts w:ascii="Times New Roman" w:hAnsi="Times New Roman" w:cs="Times New Roman"/>
          <w:sz w:val="28"/>
          <w:szCs w:val="28"/>
        </w:rPr>
        <w:t>Я не сомневаюсь, что сейчас ребята могут получить свои максимальные 15 баллов. Кроме этого, по наблюдениям учителей и родителей ребята «выросли» в личностном плане: они стали более открытыми, активными, толерантными, повзрослели, социализировались.</w:t>
      </w:r>
    </w:p>
    <w:p w:rsidR="009E2FBC" w:rsidRPr="009E2FBC" w:rsidRDefault="009E2FBC">
      <w:pPr>
        <w:rPr>
          <w:rFonts w:ascii="Times New Roman" w:hAnsi="Times New Roman" w:cs="Times New Roman"/>
          <w:b/>
          <w:sz w:val="28"/>
          <w:szCs w:val="28"/>
        </w:rPr>
      </w:pPr>
    </w:p>
    <w:sectPr w:rsidR="009E2FBC" w:rsidRPr="009E2FBC" w:rsidSect="0025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FBC"/>
    <w:rsid w:val="0025750B"/>
    <w:rsid w:val="009E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1</cp:revision>
  <dcterms:created xsi:type="dcterms:W3CDTF">2014-11-26T11:27:00Z</dcterms:created>
  <dcterms:modified xsi:type="dcterms:W3CDTF">2014-11-26T11:33:00Z</dcterms:modified>
</cp:coreProperties>
</file>